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C44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 НЕОБХОДИМЫХ ДЛЯ ПОСТУПЛЕНИЯ</w:t>
      </w:r>
    </w:p>
    <w:p w14:paraId="15C8B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подаче заявления (на русском языке) о приеме в образовательные организации поступающий предъявляет следующие документы: </w:t>
      </w:r>
    </w:p>
    <w:p w14:paraId="639C0E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Граждане Российской Федерации: </w:t>
      </w:r>
    </w:p>
    <w:p w14:paraId="0CC7E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оригинал или копию документов, удостоверяющих его личность, гражданство, кроме случаев подачи заявления с использованием функционала федеральной государственной информационной системы «Единый портал государственных и муниципальных услуг (функций) или региональных порталов государственных и муниципальных услуг (далее-порталы государственных услуг); </w:t>
      </w:r>
    </w:p>
    <w:p w14:paraId="1254EC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оригинал или копию документа об образовании и (или) документа об образовании и о квалификации, кроме случаев подачи заявления с использованием функционала порталов государственных услуг; </w:t>
      </w:r>
    </w:p>
    <w:p w14:paraId="54A95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оригинал или копию документа, подтверждающего право преимущественного или первоочередного приема в соответствии с частью 4 статьи 68 Федерального закона «Об образовании в Российской Федерации», кроме случаев подачи заявления с использованием функционала порталов государственных услуг; </w:t>
      </w:r>
    </w:p>
    <w:p w14:paraId="425D17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 подачи заявления с использованием функционала порталов государственных услуг: копию документа об образовании и (или) документа об образовании и о квалификации или электронный дубликат документа об 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копию документа, подтверждающего право преимущественного или первоочередного приема в соответствии с частью 4 статьи 68 Федерального закона «Об образовании в Российской Федерации», за исключением документов, которые могут быть получены с использованием единой системы межведомственного электронного взаимодействия; </w:t>
      </w:r>
    </w:p>
    <w:p w14:paraId="33BCC760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- 4 фотографии 3x4; кроме случаев подачи порталов государственных услуг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3A8F084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Иностранные граждане, лица без гражданства, в том числе соотечественники, проживающие за рубежом: </w:t>
      </w:r>
    </w:p>
    <w:p w14:paraId="4627D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копию документа, удостоверяющего личность поступающего, либо документ, удостоверяющий личность иностранного гражданина в Российской Федерации; </w:t>
      </w:r>
    </w:p>
    <w:p w14:paraId="00F08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"Об образовании в Российской Федерации" (в случае, установленном Федеральным законом "Об образовании в Российской Федерации", - также свидетельство о признании иностранного образования); </w:t>
      </w:r>
    </w:p>
    <w:p w14:paraId="152D1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оригинал или копию документа, подтверждающего право преимущественного или первоочередного приема в соответствии с частью 4 статьи 68 Федерального закона «Об образовании в Российской Федерации»; </w:t>
      </w:r>
    </w:p>
    <w:p w14:paraId="094E5D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заверенный в порядке, установленном статьей 81 Основ законодательства Российской Федерации о нотариате от 11 февраля 1993 г. N 4462-1,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 </w:t>
      </w:r>
    </w:p>
    <w:p w14:paraId="538AF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копии документов или иных доказательств, подтверждающих принадлежность соотечественника, проживающего за рубежом, к группам, предусмотренным пунктом 6 статьи 17 Федерального закона от 24 мая 1999 г. N 99-ФЗ "О государственной политике Российской Федерации в отношении соотечественников за рубежом"; </w:t>
      </w:r>
    </w:p>
    <w:p w14:paraId="354AC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- 4 фотографии 3x4. </w:t>
      </w:r>
    </w:p>
    <w:p w14:paraId="3008FBE7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указанным в документе, удостоверяющем личность иностранного гражданина в Российской Федерации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44319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необходимости создания специальных условий при проведении вступительных испытаний инвалиды и лица с ограниченными возможностями здоровья - дополнительно документ, подтверждающий инвалидность или ограниченные возможности здоровья, требующие создания указанных условий в случае если такой документ не может быть получен с использованием единой системы межведомственного электронного взаимодействия.</w:t>
      </w:r>
    </w:p>
    <w:p w14:paraId="57F55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Поступающие помимо вправе предоставить оригинал или копию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договора с предъявлением его оригинала.</w:t>
      </w:r>
    </w:p>
    <w:p w14:paraId="224C2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При личном представлении оригиналов документов поступающим допускается заверение их копий образовательной организацией. </w:t>
      </w:r>
    </w:p>
    <w:p w14:paraId="4F280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заявлении поступающим указываются следующие обязательные сведения:       </w:t>
      </w:r>
    </w:p>
    <w:p w14:paraId="0D420B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фамилия, имя и отчество (последнее - при наличии); </w:t>
      </w:r>
    </w:p>
    <w:p w14:paraId="66765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дата рождения; </w:t>
      </w:r>
    </w:p>
    <w:p w14:paraId="0DFE2B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реквизиты документа, удостоверяющего его личность, когда и кем выдан; </w:t>
      </w:r>
    </w:p>
    <w:p w14:paraId="4F38E9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наличии); </w:t>
      </w:r>
    </w:p>
    <w:p w14:paraId="4A55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предыдущем уровне образования и документе об образовании и (или) документе об образовании и о квалификации, его подтверждающем; </w:t>
      </w:r>
    </w:p>
    <w:p w14:paraId="4CB81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отнесение к лицам, которым предоставлено право преимущественного или первоочередного приема в соответствии с частью 4 статьи 68 Федерального закона «Об образовании в Российской Федерации»; специальность (специальности) или профессия (профессии), для обучения по которым он планирует поступать в образовательную организацию, с указанием условий обучения и формы получения образования (в рамках контрольных цифр приема, мест по договорам об оказании платных образовательных услуг); </w:t>
      </w:r>
    </w:p>
    <w:p w14:paraId="4E5EE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нуждаемость в предоставлении общежития; </w:t>
      </w:r>
    </w:p>
    <w:p w14:paraId="313A56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необходимость создания для поступающих специальных условий при проведении вступительных испытаний в связи с инвалидностью или ограниченными возможностями здоровья. </w:t>
      </w:r>
    </w:p>
    <w:p w14:paraId="1F2C4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или отсутствие аккредитации по образовательной программе. </w:t>
      </w:r>
    </w:p>
    <w:p w14:paraId="1EE6B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Подписью поступающего заверяется также следующее: </w:t>
      </w:r>
    </w:p>
    <w:p w14:paraId="678E6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полученных в связи с приемом в СамГТУ персональных данных поступающих; </w:t>
      </w:r>
    </w:p>
    <w:p w14:paraId="2DE21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факт получения среднего профессионального образования впервые; </w:t>
      </w:r>
    </w:p>
    <w:p w14:paraId="6445B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ознакомление с уставом СамГТУ, с лицензией на осуществление образовательной деятельности, со свидетельством о государственной аккредитации и их приложениями или отсутствия аккредитации по образовательной программе,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 </w:t>
      </w:r>
    </w:p>
    <w:p w14:paraId="7FB3DC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представления поступающим заявления, содержащего не все сведения, предусмотренные настоящим пунктом, и (или) сведения, не соответствующие действительности, образовательная организация возвращает документы поступающему. </w:t>
      </w:r>
    </w:p>
    <w:p w14:paraId="0B6139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 поступлении на обучение по специальностям, входящим в перечень 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N 697,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должности, профессии или специальности.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4346EB"/>
    <w:multiLevelType w:val="singleLevel"/>
    <w:tmpl w:val="FD4346E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BA"/>
    <w:rsid w:val="009D1330"/>
    <w:rsid w:val="00DA7EBA"/>
    <w:rsid w:val="00F62559"/>
    <w:rsid w:val="00FA414A"/>
    <w:rsid w:val="118C2C89"/>
    <w:rsid w:val="1F123559"/>
    <w:rsid w:val="2EC9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1198</Words>
  <Characters>6835</Characters>
  <Lines>56</Lines>
  <Paragraphs>16</Paragraphs>
  <TotalTime>21</TotalTime>
  <ScaleCrop>false</ScaleCrop>
  <LinksUpToDate>false</LinksUpToDate>
  <CharactersWithSpaces>8017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2025-06-03T12:13:00Z</dcterms:created>
  <dc:creator>user</dc:creator>
  <cp:lastModifiedBy>user</cp:lastModifiedBy>
  <cp:lastPrinted>2025-06-03T12:44:20Z</cp:lastPrinted>
  <dcterms:modified xsi:type="dcterms:W3CDTF">2025-06-03T12:44:29Z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755CC04FEA1748DE8FAC4D3E9D356CD8_12</vt:lpwstr>
  </property>
</Properties>
</file>